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</w:t>
      </w:r>
      <w:r w:rsidR="000D5BDC">
        <w:rPr>
          <w:rFonts w:ascii="Times New Roman" w:hAnsi="Times New Roman"/>
          <w:sz w:val="28"/>
          <w:szCs w:val="28"/>
        </w:rPr>
        <w:t>2</w:t>
      </w:r>
      <w:r w:rsidRPr="00C07B09">
        <w:rPr>
          <w:rFonts w:ascii="Times New Roman" w:hAnsi="Times New Roman"/>
          <w:sz w:val="28"/>
          <w:szCs w:val="28"/>
        </w:rPr>
        <w:t xml:space="preserve"> год 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C07B09" w:rsidRPr="00C07B09" w:rsidRDefault="00325F92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92">
        <w:rPr>
          <w:rFonts w:ascii="Times New Roman" w:hAnsi="Times New Roman"/>
          <w:sz w:val="28"/>
          <w:szCs w:val="28"/>
        </w:rPr>
        <w:t>20</w:t>
      </w:r>
      <w:r w:rsidR="00E46DC3" w:rsidRPr="00325F92">
        <w:rPr>
          <w:rFonts w:ascii="Times New Roman" w:hAnsi="Times New Roman"/>
          <w:sz w:val="28"/>
          <w:szCs w:val="28"/>
        </w:rPr>
        <w:t xml:space="preserve"> апреля 202</w:t>
      </w:r>
      <w:r w:rsidR="00A7545A" w:rsidRPr="00325F92">
        <w:rPr>
          <w:rFonts w:ascii="Times New Roman" w:hAnsi="Times New Roman"/>
          <w:sz w:val="28"/>
          <w:szCs w:val="28"/>
        </w:rPr>
        <w:t>3</w:t>
      </w:r>
      <w:r w:rsidR="00E46DC3" w:rsidRPr="00325F92">
        <w:rPr>
          <w:rFonts w:ascii="Times New Roman" w:hAnsi="Times New Roman"/>
          <w:sz w:val="28"/>
          <w:szCs w:val="28"/>
        </w:rPr>
        <w:t xml:space="preserve"> г</w:t>
      </w:r>
      <w:bookmarkStart w:id="0" w:name="_GoBack"/>
      <w:bookmarkEnd w:id="0"/>
      <w:r w:rsidR="00E46DC3" w:rsidRPr="00325F92">
        <w:rPr>
          <w:rFonts w:ascii="Times New Roman" w:hAnsi="Times New Roman"/>
          <w:sz w:val="28"/>
          <w:szCs w:val="28"/>
        </w:rPr>
        <w:t>ода в 14.00</w:t>
      </w:r>
      <w:r w:rsidR="00E46DC3">
        <w:rPr>
          <w:rFonts w:ascii="Times New Roman" w:hAnsi="Times New Roman"/>
          <w:sz w:val="28"/>
          <w:szCs w:val="28"/>
        </w:rPr>
        <w:t xml:space="preserve"> 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Республика Крым, Раздольненский район, с.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</w:t>
      </w:r>
      <w:r w:rsidR="000D5BDC">
        <w:rPr>
          <w:rFonts w:ascii="Times New Roman" w:hAnsi="Times New Roman"/>
          <w:sz w:val="28"/>
          <w:szCs w:val="28"/>
        </w:rPr>
        <w:t>2</w:t>
      </w:r>
      <w:r w:rsidRPr="00C07B09">
        <w:rPr>
          <w:rFonts w:ascii="Times New Roman" w:hAnsi="Times New Roman"/>
          <w:sz w:val="28"/>
          <w:szCs w:val="28"/>
        </w:rPr>
        <w:t xml:space="preserve"> год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E41F71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End"/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C3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E41F71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25F92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71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2023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08.00 до 17.00 (перерыв с 12.00 до 13.00)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Крым, Раздольненский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C07B09" w:rsidRPr="0080032E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котор</w:t>
      </w:r>
      <w:r w:rsidR="00B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Андреевна</w:t>
      </w:r>
      <w:r w:rsidRPr="00C07B09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16C93" w:rsidRDefault="00216C93"/>
    <w:sectPr w:rsidR="00216C93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B09"/>
    <w:rsid w:val="000D5BDC"/>
    <w:rsid w:val="001774B5"/>
    <w:rsid w:val="00216C93"/>
    <w:rsid w:val="00270338"/>
    <w:rsid w:val="0028421D"/>
    <w:rsid w:val="00325F92"/>
    <w:rsid w:val="0032613C"/>
    <w:rsid w:val="00350CBB"/>
    <w:rsid w:val="005D74BC"/>
    <w:rsid w:val="007E38A0"/>
    <w:rsid w:val="0080032E"/>
    <w:rsid w:val="009366D8"/>
    <w:rsid w:val="00A7545A"/>
    <w:rsid w:val="00AD6807"/>
    <w:rsid w:val="00B12A8F"/>
    <w:rsid w:val="00B37CA2"/>
    <w:rsid w:val="00B50B3A"/>
    <w:rsid w:val="00B71908"/>
    <w:rsid w:val="00C07B09"/>
    <w:rsid w:val="00C510A0"/>
    <w:rsid w:val="00CE57A1"/>
    <w:rsid w:val="00DC1400"/>
    <w:rsid w:val="00E337AF"/>
    <w:rsid w:val="00E41F71"/>
    <w:rsid w:val="00E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D8C0-357C-4A8B-9872-CD0F150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2019-04-09T06:54:00Z</cp:lastPrinted>
  <dcterms:created xsi:type="dcterms:W3CDTF">2018-04-09T19:26:00Z</dcterms:created>
  <dcterms:modified xsi:type="dcterms:W3CDTF">2023-04-10T07:07:00Z</dcterms:modified>
</cp:coreProperties>
</file>